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EE645" w14:textId="77777777" w:rsidR="00610A39" w:rsidRPr="00982A2B" w:rsidRDefault="00610A39" w:rsidP="00610A39">
      <w:pPr>
        <w:spacing w:line="240" w:lineRule="auto"/>
        <w:rPr>
          <w:rFonts w:asciiTheme="majorEastAsia" w:eastAsiaTheme="majorEastAsia" w:hAnsiTheme="majorEastAsia"/>
          <w:kern w:val="0"/>
          <w:szCs w:val="21"/>
        </w:rPr>
      </w:pPr>
      <w:bookmarkStart w:id="0" w:name="_Hlk73464109"/>
      <w:r w:rsidRPr="00982A2B">
        <w:rPr>
          <w:rFonts w:asciiTheme="majorEastAsia" w:eastAsiaTheme="majorEastAsia" w:hAnsiTheme="majorEastAsia" w:hint="eastAsia"/>
          <w:kern w:val="0"/>
          <w:szCs w:val="21"/>
        </w:rPr>
        <w:t>利益相反確認事項</w:t>
      </w:r>
    </w:p>
    <w:p w14:paraId="4C721D3C" w14:textId="010B8644" w:rsidR="00C6731C" w:rsidRPr="00982A2B" w:rsidRDefault="00610A39" w:rsidP="00C6731C">
      <w:pPr>
        <w:spacing w:line="240" w:lineRule="auto"/>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研究の実施に携わる鹿児島大学の研究者等のC</w:t>
      </w:r>
      <w:r w:rsidRPr="00982A2B">
        <w:rPr>
          <w:rFonts w:asciiTheme="majorEastAsia" w:eastAsiaTheme="majorEastAsia" w:hAnsiTheme="majorEastAsia"/>
          <w:kern w:val="0"/>
          <w:szCs w:val="21"/>
        </w:rPr>
        <w:t>OI</w:t>
      </w:r>
      <w:r w:rsidRPr="00982A2B">
        <w:rPr>
          <w:rFonts w:asciiTheme="majorEastAsia" w:eastAsiaTheme="majorEastAsia" w:hAnsiTheme="majorEastAsia" w:hint="eastAsia"/>
          <w:kern w:val="0"/>
          <w:szCs w:val="21"/>
        </w:rPr>
        <w:t>状況を利益相反委員会に申告する場合に添付する。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C6731C" w:rsidRPr="00982A2B" w14:paraId="7A53C741" w14:textId="77777777" w:rsidTr="00C8795F">
        <w:trPr>
          <w:trHeight w:val="20"/>
          <w:jc w:val="center"/>
        </w:trPr>
        <w:tc>
          <w:tcPr>
            <w:tcW w:w="1970" w:type="dxa"/>
          </w:tcPr>
          <w:p w14:paraId="1B13BB74" w14:textId="42AFF00B" w:rsidR="00C6731C" w:rsidRPr="00982A2B" w:rsidRDefault="00740BBD"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1.</w:t>
            </w:r>
            <w:r w:rsidR="00C6731C" w:rsidRPr="00982A2B">
              <w:rPr>
                <w:rFonts w:asciiTheme="majorEastAsia" w:eastAsiaTheme="majorEastAsia" w:hAnsiTheme="majorEastAsia" w:hint="eastAsia"/>
              </w:rPr>
              <w:t>資金源</w:t>
            </w:r>
          </w:p>
        </w:tc>
        <w:tc>
          <w:tcPr>
            <w:tcW w:w="7806" w:type="dxa"/>
          </w:tcPr>
          <w:p w14:paraId="458B2200" w14:textId="00AA78AF" w:rsidR="00EF2BAD" w:rsidRPr="00982A2B" w:rsidRDefault="00775D72" w:rsidP="00EF2BA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代表機関から分配される研究費</w:t>
            </w:r>
          </w:p>
          <w:p w14:paraId="05A42F59" w14:textId="6DA96DD4" w:rsidR="00EF2BAD" w:rsidRPr="00982A2B" w:rsidRDefault="00775D72" w:rsidP="00EF2BAD">
            <w:pPr>
              <w:pStyle w:val="af7"/>
              <w:rPr>
                <w:rFonts w:asciiTheme="majorEastAsia" w:eastAsiaTheme="majorEastAsia" w:hAnsiTheme="majorEastAsia"/>
              </w:rPr>
            </w:pPr>
            <w:sdt>
              <w:sdtPr>
                <w:rPr>
                  <w:rFonts w:asciiTheme="majorEastAsia" w:eastAsiaTheme="majorEastAsia" w:hAnsiTheme="majorEastAsia" w:hint="eastAsia"/>
                </w:rPr>
                <w:id w:val="-1856878750"/>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使途特定寄附金</w:t>
            </w:r>
          </w:p>
          <w:p w14:paraId="06B9188A" w14:textId="3D5C4B2C" w:rsidR="00EF2BAD" w:rsidRPr="00982A2B" w:rsidRDefault="00775D7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271240424"/>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鹿児島大学病院＿＿科</w:t>
            </w:r>
          </w:p>
          <w:p w14:paraId="6A5F239F" w14:textId="46607CAE" w:rsidR="00EF2BAD" w:rsidRPr="00982A2B" w:rsidRDefault="00775D72"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856803209"/>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鹿児島大学大学院医歯学総合研究科＿＿学分野、</w:t>
            </w:r>
          </w:p>
          <w:p w14:paraId="43346AA2" w14:textId="763D7965" w:rsidR="00EF2BAD" w:rsidRPr="00982A2B" w:rsidRDefault="00EF2BAD" w:rsidP="00EF2BAD">
            <w:pPr>
              <w:pStyle w:val="af7"/>
              <w:ind w:firstLineChars="400" w:firstLine="840"/>
              <w:rPr>
                <w:rFonts w:asciiTheme="majorEastAsia" w:eastAsiaTheme="majorEastAsia" w:hAnsiTheme="majorEastAsia"/>
              </w:rPr>
            </w:pPr>
            <w:r w:rsidRPr="00982A2B">
              <w:rPr>
                <w:rFonts w:asciiTheme="majorEastAsia" w:eastAsiaTheme="majorEastAsia" w:hAnsiTheme="majorEastAsia" w:hint="eastAsia"/>
              </w:rPr>
              <w:t>保健学研究科＿＿学分野、医学部＿＿講座</w:t>
            </w:r>
          </w:p>
          <w:p w14:paraId="4CEBA816" w14:textId="75BD0566"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・当該研究に関連する企業からの寄付金（100万円以上）の有無</w:t>
            </w:r>
          </w:p>
          <w:p w14:paraId="079C28AA" w14:textId="379F5EF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450539122"/>
                <w14:checkbox>
                  <w14:checked w14:val="0"/>
                  <w14:checkedState w14:val="2611" w14:font="ＭＳ Ｐゴシック"/>
                  <w14:uncheckedState w14:val="2610" w14:font="ＭＳ ゴシック"/>
                </w14:checkbox>
              </w:sdtPr>
              <w:sdtEnd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有</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0CD0BEFA" w14:textId="0D1B0A5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End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無</w:t>
            </w:r>
          </w:p>
          <w:p w14:paraId="3F3B3FA8" w14:textId="11A04791" w:rsidR="00EF2BAD" w:rsidRPr="00982A2B" w:rsidRDefault="00775D72" w:rsidP="00EF2BA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省庁等の公的研究費</w:t>
            </w:r>
          </w:p>
          <w:p w14:paraId="5F05EAC5" w14:textId="34938378" w:rsidR="00EF2BAD" w:rsidRPr="00982A2B" w:rsidRDefault="00775D72" w:rsidP="00EF2BA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自己収入</w:t>
            </w:r>
          </w:p>
          <w:p w14:paraId="010C6023" w14:textId="4082D8E2" w:rsidR="00EF2BAD" w:rsidRPr="00982A2B" w:rsidRDefault="00775D72" w:rsidP="00EF2BA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共同研究経費・受託研究経費</w:t>
            </w:r>
          </w:p>
          <w:p w14:paraId="52D0C6A7" w14:textId="24BD4944"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405E3CEB" w14:textId="1A6CAE34" w:rsidR="00C6731C" w:rsidRPr="00982A2B" w:rsidRDefault="00775D72" w:rsidP="00EF2BA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End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その他（　　　　　）</w:t>
            </w:r>
          </w:p>
        </w:tc>
      </w:tr>
      <w:tr w:rsidR="00C6731C" w:rsidRPr="00982A2B" w14:paraId="725C73AE" w14:textId="77777777" w:rsidTr="00C8795F">
        <w:trPr>
          <w:trHeight w:val="20"/>
          <w:jc w:val="center"/>
        </w:trPr>
        <w:tc>
          <w:tcPr>
            <w:tcW w:w="1970" w:type="dxa"/>
          </w:tcPr>
          <w:p w14:paraId="7B0FF82E" w14:textId="5390C595" w:rsidR="00C6731C" w:rsidRPr="00982A2B" w:rsidRDefault="00740BBD" w:rsidP="00EF2BAD">
            <w:pPr>
              <w:pStyle w:val="af7"/>
              <w:ind w:left="210" w:hangingChars="100" w:hanging="210"/>
              <w:rPr>
                <w:rFonts w:asciiTheme="majorEastAsia" w:eastAsiaTheme="majorEastAsia" w:hAnsiTheme="majorEastAsia"/>
                <w:strike/>
              </w:rPr>
            </w:pPr>
            <w:r w:rsidRPr="00982A2B">
              <w:rPr>
                <w:rFonts w:asciiTheme="majorEastAsia" w:eastAsiaTheme="majorEastAsia" w:hAnsiTheme="majorEastAsia"/>
              </w:rPr>
              <w:t>2.</w:t>
            </w:r>
            <w:r w:rsidR="00C6731C" w:rsidRPr="00982A2B">
              <w:rPr>
                <w:rFonts w:asciiTheme="majorEastAsia" w:eastAsiaTheme="majorEastAsia" w:hAnsiTheme="majorEastAsia" w:hint="eastAsia"/>
              </w:rPr>
              <w:t>本研究と企業等との関わり</w:t>
            </w:r>
          </w:p>
        </w:tc>
        <w:tc>
          <w:tcPr>
            <w:tcW w:w="7806" w:type="dxa"/>
          </w:tcPr>
          <w:p w14:paraId="2EB0E862"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①本研究に企業等は関与しない</w:t>
            </w:r>
          </w:p>
          <w:p w14:paraId="53CFD230"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②共同研究として実施</w:t>
            </w:r>
          </w:p>
          <w:p w14:paraId="66BF6C6D"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③受託研究として実施</w:t>
            </w:r>
          </w:p>
          <w:p w14:paraId="58AF8E80"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④研究業務の委託を行う</w:t>
            </w:r>
          </w:p>
          <w:p w14:paraId="61FABCD5"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⑤本研究に関与する企業等と、上記②③④以外の関係がある</w:t>
            </w:r>
          </w:p>
          <w:p w14:paraId="6B2B2CA4" w14:textId="09649F41" w:rsidR="00C6731C" w:rsidRPr="00982A2B" w:rsidRDefault="00C6731C" w:rsidP="006464C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　　　　　　）</w:t>
            </w:r>
          </w:p>
        </w:tc>
      </w:tr>
      <w:tr w:rsidR="00C6731C" w:rsidRPr="00C2139A" w14:paraId="6C66A315" w14:textId="77777777" w:rsidTr="00C8795F">
        <w:trPr>
          <w:trHeight w:val="20"/>
          <w:jc w:val="center"/>
        </w:trPr>
        <w:tc>
          <w:tcPr>
            <w:tcW w:w="1970" w:type="dxa"/>
          </w:tcPr>
          <w:p w14:paraId="5FCECDD3" w14:textId="77777777" w:rsidR="00C6731C" w:rsidRPr="00982A2B" w:rsidRDefault="00C6731C" w:rsidP="00EF2BAD">
            <w:pPr>
              <w:pStyle w:val="af7"/>
              <w:ind w:left="315" w:hangingChars="150" w:hanging="315"/>
              <w:rPr>
                <w:rFonts w:asciiTheme="majorEastAsia" w:eastAsiaTheme="majorEastAsia" w:hAnsiTheme="majorEastAsia"/>
              </w:rPr>
            </w:pPr>
            <w:r w:rsidRPr="00982A2B">
              <w:rPr>
                <w:rFonts w:asciiTheme="majorEastAsia" w:eastAsiaTheme="majorEastAsia" w:hAnsiTheme="majorEastAsia" w:hint="eastAsia"/>
              </w:rPr>
              <w:t>3</w:t>
            </w:r>
            <w:r w:rsidRPr="00982A2B">
              <w:rPr>
                <w:rFonts w:asciiTheme="majorEastAsia" w:eastAsiaTheme="majorEastAsia" w:hAnsiTheme="majorEastAsia"/>
              </w:rPr>
              <w:t>.</w:t>
            </w:r>
            <w:r w:rsidRPr="00982A2B">
              <w:rPr>
                <w:rFonts w:asciiTheme="majorEastAsia" w:eastAsiaTheme="majorEastAsia" w:hAnsiTheme="majorEastAsia" w:hint="eastAsia"/>
              </w:rPr>
              <w:t>利益相反</w:t>
            </w:r>
          </w:p>
        </w:tc>
        <w:tc>
          <w:tcPr>
            <w:tcW w:w="7806" w:type="dxa"/>
          </w:tcPr>
          <w:p w14:paraId="1BBAFBFC" w14:textId="77777777" w:rsidR="00C6731C" w:rsidRPr="00982A2B"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特定の企業等との関わりのない研究であるため開示すべき利益相反はない。</w:t>
            </w:r>
          </w:p>
          <w:p w14:paraId="6F61AE56" w14:textId="77777777"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116A1780" w14:textId="0CF04ED9"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2E143F86" w14:textId="77777777"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 xml:space="preserve"> (</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9D5D018" w14:textId="77777777"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を製造または販売する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A9D0F71" w14:textId="77777777"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本学における研究費は、本研究の資金提供者である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社からの資金により賄われるため利益相反はあるが、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6666360" w14:textId="77777777" w:rsidR="00C6731C" w:rsidRPr="00982A2B" w:rsidRDefault="00775D72"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End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本研究において使用される試験薬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は</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社より無償にて提供されるため利益相反はあるが、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0FF477F" w14:textId="6F96783F" w:rsidR="00C6731C" w:rsidRPr="00C2139A" w:rsidRDefault="00775D72"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EndPr/>
              <w:sdtContent>
                <w:r w:rsidR="006D2E7D" w:rsidRPr="00982A2B">
                  <w:rPr>
                    <w:rFonts w:asciiTheme="majorEastAsia" w:eastAsiaTheme="majorEastAsia" w:hAnsiTheme="majorEastAsia" w:hint="eastAsia"/>
                  </w:rPr>
                  <w:t>☐</w:t>
                </w:r>
              </w:sdtContent>
            </w:sdt>
            <w:r w:rsidR="00C6731C" w:rsidRPr="00982A2B">
              <w:rPr>
                <w:rFonts w:asciiTheme="majorEastAsia" w:eastAsiaTheme="majorEastAsia" w:hAnsiTheme="majorEastAsia" w:hint="eastAsia"/>
              </w:rPr>
              <w:t xml:space="preserve">　その他　(　　　　　)</w:t>
            </w:r>
          </w:p>
        </w:tc>
      </w:tr>
      <w:bookmarkEnd w:id="0"/>
    </w:tbl>
    <w:p w14:paraId="07D6E9A7" w14:textId="1E16233E" w:rsidR="003A6734" w:rsidRPr="00C2139A" w:rsidRDefault="003A6734" w:rsidP="00EF2BAD">
      <w:pPr>
        <w:tabs>
          <w:tab w:val="left" w:pos="827"/>
        </w:tabs>
        <w:spacing w:line="0" w:lineRule="atLeast"/>
        <w:rPr>
          <w:rFonts w:asciiTheme="majorEastAsia" w:eastAsiaTheme="majorEastAsia" w:hAnsiTheme="majorEastAsia"/>
          <w:kern w:val="0"/>
          <w:sz w:val="2"/>
          <w:szCs w:val="2"/>
        </w:rPr>
      </w:pPr>
    </w:p>
    <w:sectPr w:rsidR="003A6734" w:rsidRPr="00C2139A" w:rsidSect="00535DB1">
      <w:headerReference w:type="default" r:id="rId8"/>
      <w:footerReference w:type="even" r:id="rId9"/>
      <w:footerReference w:type="default" r:id="rId10"/>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AB331" w14:textId="77777777" w:rsidR="00775D72" w:rsidRDefault="00775D72" w:rsidP="00B9204D">
      <w:r>
        <w:separator/>
      </w:r>
    </w:p>
  </w:endnote>
  <w:endnote w:type="continuationSeparator" w:id="0">
    <w:p w14:paraId="0CBDE59A" w14:textId="77777777" w:rsidR="00775D72" w:rsidRDefault="00775D72"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A769" w14:textId="77777777" w:rsidR="006E060D" w:rsidRDefault="006E060D"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6E060D" w:rsidRDefault="006E060D"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6E060D" w:rsidRDefault="006E060D"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9C3F" w14:textId="77777777" w:rsidR="006E060D" w:rsidRDefault="006E060D"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EF6C18">
      <w:rPr>
        <w:rStyle w:val="af5"/>
        <w:noProof/>
      </w:rPr>
      <w:t>2</w:t>
    </w:r>
    <w:r>
      <w:rPr>
        <w:rStyle w:val="af5"/>
      </w:rPr>
      <w:fldChar w:fldCharType="end"/>
    </w:r>
  </w:p>
  <w:p w14:paraId="0FD302BC" w14:textId="77777777" w:rsidR="006E060D" w:rsidRDefault="006E060D" w:rsidP="00115A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54D3D" w14:textId="77777777" w:rsidR="00775D72" w:rsidRDefault="00775D72" w:rsidP="00B9204D">
      <w:r>
        <w:separator/>
      </w:r>
    </w:p>
  </w:footnote>
  <w:footnote w:type="continuationSeparator" w:id="0">
    <w:p w14:paraId="1BCBBB4A" w14:textId="77777777" w:rsidR="00775D72" w:rsidRDefault="00775D72"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65E4" w14:textId="0D91E61A" w:rsidR="006E060D" w:rsidRPr="00867577" w:rsidRDefault="00D265C9" w:rsidP="00840CF8">
    <w:pPr>
      <w:pStyle w:val="a6"/>
      <w:ind w:right="840"/>
      <w:rPr>
        <w:rFonts w:asciiTheme="majorEastAsia" w:eastAsiaTheme="majorEastAsia" w:hAnsiTheme="majorEastAsia"/>
        <w:color w:val="808080" w:themeColor="background1" w:themeShade="80"/>
        <w:sz w:val="18"/>
      </w:rPr>
    </w:pPr>
    <w:r w:rsidRPr="00D265C9">
      <w:rPr>
        <w:rFonts w:asciiTheme="majorEastAsia" w:eastAsiaTheme="majorEastAsia" w:hAnsiTheme="majorEastAsia" w:hint="eastAsia"/>
        <w:color w:val="808080" w:themeColor="background1" w:themeShade="80"/>
        <w:sz w:val="18"/>
      </w:rPr>
      <w:t>生命科学・医学系研究倫理審査申請書（新規）</w:t>
    </w:r>
    <w:r>
      <w:rPr>
        <w:rFonts w:asciiTheme="majorEastAsia" w:eastAsiaTheme="majorEastAsia" w:hAnsiTheme="majorEastAsia" w:hint="eastAsia"/>
        <w:color w:val="808080" w:themeColor="background1" w:themeShade="80"/>
        <w:sz w:val="18"/>
      </w:rPr>
      <w:t xml:space="preserve">　</w:t>
    </w:r>
    <w:r w:rsidR="006E060D" w:rsidRPr="00F72937">
      <w:rPr>
        <w:rFonts w:asciiTheme="majorEastAsia" w:eastAsiaTheme="majorEastAsia" w:hAnsiTheme="majorEastAsia"/>
        <w:color w:val="808080" w:themeColor="background1" w:themeShade="80"/>
        <w:sz w:val="18"/>
      </w:rPr>
      <w:t>第</w:t>
    </w:r>
    <w:r w:rsidR="00C64371">
      <w:rPr>
        <w:rFonts w:asciiTheme="majorEastAsia" w:eastAsiaTheme="majorEastAsia" w:hAnsiTheme="majorEastAsia"/>
        <w:color w:val="808080" w:themeColor="background1" w:themeShade="80"/>
        <w:sz w:val="18"/>
      </w:rPr>
      <w:t>2.0</w:t>
    </w:r>
    <w:r w:rsidR="006E060D" w:rsidRPr="00F72937">
      <w:rPr>
        <w:rFonts w:asciiTheme="majorEastAsia" w:eastAsiaTheme="majorEastAsia" w:hAnsiTheme="majorEastAsia"/>
        <w:color w:val="808080" w:themeColor="background1" w:themeShade="80"/>
        <w:sz w:val="18"/>
      </w:rPr>
      <w:t>版(20</w:t>
    </w:r>
    <w:r w:rsidR="006E060D">
      <w:rPr>
        <w:rFonts w:asciiTheme="majorEastAsia" w:eastAsiaTheme="majorEastAsia" w:hAnsiTheme="majorEastAsia"/>
        <w:color w:val="808080" w:themeColor="background1" w:themeShade="80"/>
        <w:sz w:val="18"/>
      </w:rPr>
      <w:t>21</w:t>
    </w:r>
    <w:r w:rsidR="006E060D" w:rsidRPr="00F72937">
      <w:rPr>
        <w:rFonts w:asciiTheme="majorEastAsia" w:eastAsiaTheme="majorEastAsia" w:hAnsiTheme="majorEastAsia"/>
        <w:color w:val="808080" w:themeColor="background1" w:themeShade="80"/>
        <w:sz w:val="18"/>
      </w:rPr>
      <w:t>年</w:t>
    </w:r>
    <w:r w:rsidR="006E060D">
      <w:rPr>
        <w:rFonts w:asciiTheme="majorEastAsia" w:eastAsiaTheme="majorEastAsia" w:hAnsiTheme="majorEastAsia"/>
        <w:color w:val="808080" w:themeColor="background1" w:themeShade="80"/>
        <w:sz w:val="18"/>
      </w:rPr>
      <w:t>6</w:t>
    </w:r>
    <w:r w:rsidR="006E060D" w:rsidRPr="00C43408">
      <w:rPr>
        <w:rFonts w:asciiTheme="majorEastAsia" w:eastAsiaTheme="majorEastAsia" w:hAnsiTheme="majorEastAsia"/>
        <w:color w:val="808080" w:themeColor="background1" w:themeShade="80"/>
        <w:sz w:val="18"/>
      </w:rPr>
      <w:t>月</w:t>
    </w:r>
    <w:r w:rsidR="006A5149" w:rsidRPr="0096728B">
      <w:rPr>
        <w:rFonts w:asciiTheme="majorEastAsia" w:eastAsiaTheme="majorEastAsia" w:hAnsiTheme="majorEastAsia"/>
        <w:color w:val="808080" w:themeColor="background1" w:themeShade="80"/>
        <w:sz w:val="18"/>
      </w:rPr>
      <w:t>16</w:t>
    </w:r>
    <w:r w:rsidR="006E060D" w:rsidRPr="00F72937">
      <w:rPr>
        <w:rFonts w:asciiTheme="majorEastAsia" w:eastAsiaTheme="majorEastAsia" w:hAnsiTheme="majorEastAsia"/>
        <w:color w:val="808080" w:themeColor="background1" w:themeShade="80"/>
        <w:sz w:val="18"/>
      </w:rPr>
      <w:t>日</w:t>
    </w:r>
    <w:r w:rsidR="006E060D" w:rsidRPr="00F72937">
      <w:rPr>
        <w:rFonts w:asciiTheme="majorEastAsia" w:eastAsiaTheme="majorEastAsia" w:hAnsiTheme="majorEastAsia" w:hint="eastAsia"/>
        <w:color w:val="808080" w:themeColor="background1" w:themeShade="80"/>
        <w:sz w:val="18"/>
      </w:rPr>
      <w:t>改訂</w:t>
    </w:r>
    <w:r w:rsidR="006E060D" w:rsidRPr="00F72937">
      <w:rPr>
        <w:rFonts w:asciiTheme="majorEastAsia" w:eastAsiaTheme="majorEastAsia" w:hAnsiTheme="majorEastAsia"/>
        <w:color w:val="808080" w:themeColor="background1" w:themeShade="80"/>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B7604E"/>
    <w:multiLevelType w:val="hybridMultilevel"/>
    <w:tmpl w:val="BE765C4C"/>
    <w:lvl w:ilvl="0" w:tplc="45ECBF2E">
      <w:numFmt w:val="bullet"/>
      <w:lvlText w:val="□"/>
      <w:lvlJc w:val="left"/>
      <w:pPr>
        <w:ind w:left="79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07BB3D9B"/>
    <w:multiLevelType w:val="hybridMultilevel"/>
    <w:tmpl w:val="0370625E"/>
    <w:lvl w:ilvl="0" w:tplc="2B444E66">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A706CD"/>
    <w:multiLevelType w:val="hybridMultilevel"/>
    <w:tmpl w:val="6F22C914"/>
    <w:lvl w:ilvl="0" w:tplc="21088C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1"/>
  </w:num>
  <w:num w:numId="2">
    <w:abstractNumId w:val="11"/>
  </w:num>
  <w:num w:numId="3">
    <w:abstractNumId w:val="5"/>
  </w:num>
  <w:num w:numId="4">
    <w:abstractNumId w:val="22"/>
  </w:num>
  <w:num w:numId="5">
    <w:abstractNumId w:val="7"/>
  </w:num>
  <w:num w:numId="6">
    <w:abstractNumId w:val="13"/>
  </w:num>
  <w:num w:numId="7">
    <w:abstractNumId w:val="20"/>
  </w:num>
  <w:num w:numId="8">
    <w:abstractNumId w:val="8"/>
  </w:num>
  <w:num w:numId="9">
    <w:abstractNumId w:val="18"/>
  </w:num>
  <w:num w:numId="10">
    <w:abstractNumId w:val="15"/>
  </w:num>
  <w:num w:numId="11">
    <w:abstractNumId w:val="4"/>
  </w:num>
  <w:num w:numId="12">
    <w:abstractNumId w:val="17"/>
  </w:num>
  <w:num w:numId="13">
    <w:abstractNumId w:val="14"/>
  </w:num>
  <w:num w:numId="14">
    <w:abstractNumId w:val="9"/>
  </w:num>
  <w:num w:numId="15">
    <w:abstractNumId w:val="0"/>
  </w:num>
  <w:num w:numId="16">
    <w:abstractNumId w:val="12"/>
  </w:num>
  <w:num w:numId="17">
    <w:abstractNumId w:val="10"/>
  </w:num>
  <w:num w:numId="18">
    <w:abstractNumId w:val="19"/>
  </w:num>
  <w:num w:numId="19">
    <w:abstractNumId w:val="6"/>
  </w:num>
  <w:num w:numId="20">
    <w:abstractNumId w:val="23"/>
  </w:num>
  <w:num w:numId="21">
    <w:abstractNumId w:val="3"/>
  </w:num>
  <w:num w:numId="22">
    <w:abstractNumId w:val="1"/>
  </w:num>
  <w:num w:numId="23">
    <w:abstractNumId w:val="1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769A"/>
    <w:rsid w:val="00022878"/>
    <w:rsid w:val="00023C8C"/>
    <w:rsid w:val="000253A1"/>
    <w:rsid w:val="00025999"/>
    <w:rsid w:val="000338A9"/>
    <w:rsid w:val="000434D4"/>
    <w:rsid w:val="00047AD3"/>
    <w:rsid w:val="000563E4"/>
    <w:rsid w:val="000613A1"/>
    <w:rsid w:val="00062A50"/>
    <w:rsid w:val="00063E39"/>
    <w:rsid w:val="00066970"/>
    <w:rsid w:val="00067BE7"/>
    <w:rsid w:val="00075F39"/>
    <w:rsid w:val="0007736B"/>
    <w:rsid w:val="000835E2"/>
    <w:rsid w:val="00090784"/>
    <w:rsid w:val="0009166A"/>
    <w:rsid w:val="0009318D"/>
    <w:rsid w:val="000A04AA"/>
    <w:rsid w:val="000B1613"/>
    <w:rsid w:val="000B776A"/>
    <w:rsid w:val="000C099A"/>
    <w:rsid w:val="000C2BC1"/>
    <w:rsid w:val="000C53B5"/>
    <w:rsid w:val="000D7AFC"/>
    <w:rsid w:val="000E2AE1"/>
    <w:rsid w:val="000F6B94"/>
    <w:rsid w:val="000F6BC0"/>
    <w:rsid w:val="000F6D17"/>
    <w:rsid w:val="001024EA"/>
    <w:rsid w:val="00103199"/>
    <w:rsid w:val="00104F29"/>
    <w:rsid w:val="00106579"/>
    <w:rsid w:val="001068FB"/>
    <w:rsid w:val="00111C17"/>
    <w:rsid w:val="00112CD1"/>
    <w:rsid w:val="00115AB4"/>
    <w:rsid w:val="00117759"/>
    <w:rsid w:val="001333A9"/>
    <w:rsid w:val="001379E0"/>
    <w:rsid w:val="00140231"/>
    <w:rsid w:val="00144CF0"/>
    <w:rsid w:val="001452E3"/>
    <w:rsid w:val="001457F2"/>
    <w:rsid w:val="001525DD"/>
    <w:rsid w:val="00157A7E"/>
    <w:rsid w:val="00160FFA"/>
    <w:rsid w:val="0016132F"/>
    <w:rsid w:val="00170ECB"/>
    <w:rsid w:val="0017469B"/>
    <w:rsid w:val="00175B53"/>
    <w:rsid w:val="00182B0D"/>
    <w:rsid w:val="00187A25"/>
    <w:rsid w:val="00192E40"/>
    <w:rsid w:val="0019573B"/>
    <w:rsid w:val="001957BA"/>
    <w:rsid w:val="00195C9F"/>
    <w:rsid w:val="001A25FF"/>
    <w:rsid w:val="001A49C7"/>
    <w:rsid w:val="001B0942"/>
    <w:rsid w:val="001B3403"/>
    <w:rsid w:val="001C2C0F"/>
    <w:rsid w:val="001C3DA9"/>
    <w:rsid w:val="001D0B51"/>
    <w:rsid w:val="001D473A"/>
    <w:rsid w:val="001D52A4"/>
    <w:rsid w:val="001E0261"/>
    <w:rsid w:val="001E0F12"/>
    <w:rsid w:val="001E125E"/>
    <w:rsid w:val="001E164C"/>
    <w:rsid w:val="001E4747"/>
    <w:rsid w:val="001F14A8"/>
    <w:rsid w:val="001F3430"/>
    <w:rsid w:val="002009D5"/>
    <w:rsid w:val="00201C08"/>
    <w:rsid w:val="00203E6A"/>
    <w:rsid w:val="002078A0"/>
    <w:rsid w:val="0021793A"/>
    <w:rsid w:val="00231E5B"/>
    <w:rsid w:val="002323D5"/>
    <w:rsid w:val="00236DFD"/>
    <w:rsid w:val="00240619"/>
    <w:rsid w:val="00240CF7"/>
    <w:rsid w:val="00250733"/>
    <w:rsid w:val="002507D9"/>
    <w:rsid w:val="00251EA6"/>
    <w:rsid w:val="00256BE4"/>
    <w:rsid w:val="00260D6B"/>
    <w:rsid w:val="00263647"/>
    <w:rsid w:val="00265904"/>
    <w:rsid w:val="0026671F"/>
    <w:rsid w:val="00272385"/>
    <w:rsid w:val="00276BC6"/>
    <w:rsid w:val="002856A2"/>
    <w:rsid w:val="0029066D"/>
    <w:rsid w:val="00290F85"/>
    <w:rsid w:val="00292114"/>
    <w:rsid w:val="002943C2"/>
    <w:rsid w:val="002A1321"/>
    <w:rsid w:val="002B15F5"/>
    <w:rsid w:val="002C4360"/>
    <w:rsid w:val="002C526A"/>
    <w:rsid w:val="002D1515"/>
    <w:rsid w:val="002D6413"/>
    <w:rsid w:val="002D6548"/>
    <w:rsid w:val="002D66F8"/>
    <w:rsid w:val="002E13DE"/>
    <w:rsid w:val="002E2F49"/>
    <w:rsid w:val="002E4827"/>
    <w:rsid w:val="002F5DB0"/>
    <w:rsid w:val="002F7699"/>
    <w:rsid w:val="00300354"/>
    <w:rsid w:val="00310B39"/>
    <w:rsid w:val="003145D5"/>
    <w:rsid w:val="00315ED2"/>
    <w:rsid w:val="0032067F"/>
    <w:rsid w:val="00320A8D"/>
    <w:rsid w:val="00330CF5"/>
    <w:rsid w:val="00331425"/>
    <w:rsid w:val="00331FEB"/>
    <w:rsid w:val="003327ED"/>
    <w:rsid w:val="00335455"/>
    <w:rsid w:val="00337990"/>
    <w:rsid w:val="00340218"/>
    <w:rsid w:val="00344F34"/>
    <w:rsid w:val="00346D9E"/>
    <w:rsid w:val="003504EC"/>
    <w:rsid w:val="00353CF2"/>
    <w:rsid w:val="00354D3B"/>
    <w:rsid w:val="00371134"/>
    <w:rsid w:val="00376EF3"/>
    <w:rsid w:val="00390EBF"/>
    <w:rsid w:val="003955A5"/>
    <w:rsid w:val="003A20F5"/>
    <w:rsid w:val="003A2B1C"/>
    <w:rsid w:val="003A5E7C"/>
    <w:rsid w:val="003A6734"/>
    <w:rsid w:val="003B1590"/>
    <w:rsid w:val="003B3D00"/>
    <w:rsid w:val="003B6918"/>
    <w:rsid w:val="003B6D6F"/>
    <w:rsid w:val="003C0971"/>
    <w:rsid w:val="003C536E"/>
    <w:rsid w:val="003D03E5"/>
    <w:rsid w:val="003D0EE2"/>
    <w:rsid w:val="003D3C9E"/>
    <w:rsid w:val="003D43C6"/>
    <w:rsid w:val="003E46CC"/>
    <w:rsid w:val="0040725A"/>
    <w:rsid w:val="00411C7B"/>
    <w:rsid w:val="00414481"/>
    <w:rsid w:val="00414F7B"/>
    <w:rsid w:val="00416309"/>
    <w:rsid w:val="00427D8B"/>
    <w:rsid w:val="00430444"/>
    <w:rsid w:val="00440FC1"/>
    <w:rsid w:val="004429B2"/>
    <w:rsid w:val="0044392B"/>
    <w:rsid w:val="00443E4E"/>
    <w:rsid w:val="00444F6B"/>
    <w:rsid w:val="00454802"/>
    <w:rsid w:val="00461C97"/>
    <w:rsid w:val="00462251"/>
    <w:rsid w:val="00471054"/>
    <w:rsid w:val="00474F49"/>
    <w:rsid w:val="00486373"/>
    <w:rsid w:val="004A05CC"/>
    <w:rsid w:val="004A6FC9"/>
    <w:rsid w:val="004A7474"/>
    <w:rsid w:val="004B2EC6"/>
    <w:rsid w:val="004D43FB"/>
    <w:rsid w:val="004D474F"/>
    <w:rsid w:val="004D4B78"/>
    <w:rsid w:val="004E6143"/>
    <w:rsid w:val="004F5680"/>
    <w:rsid w:val="005008CA"/>
    <w:rsid w:val="00515373"/>
    <w:rsid w:val="0052133F"/>
    <w:rsid w:val="00526420"/>
    <w:rsid w:val="00526909"/>
    <w:rsid w:val="00532E1A"/>
    <w:rsid w:val="00535DB1"/>
    <w:rsid w:val="0054281F"/>
    <w:rsid w:val="005455DF"/>
    <w:rsid w:val="0054758D"/>
    <w:rsid w:val="005537AC"/>
    <w:rsid w:val="00553FED"/>
    <w:rsid w:val="005544EF"/>
    <w:rsid w:val="00554DC3"/>
    <w:rsid w:val="005559EE"/>
    <w:rsid w:val="005606B0"/>
    <w:rsid w:val="0056370C"/>
    <w:rsid w:val="00565026"/>
    <w:rsid w:val="0057033E"/>
    <w:rsid w:val="0057543B"/>
    <w:rsid w:val="00580365"/>
    <w:rsid w:val="00580CB6"/>
    <w:rsid w:val="00585035"/>
    <w:rsid w:val="00587BB4"/>
    <w:rsid w:val="00590C09"/>
    <w:rsid w:val="00592847"/>
    <w:rsid w:val="00594C5F"/>
    <w:rsid w:val="00594FC2"/>
    <w:rsid w:val="005968E5"/>
    <w:rsid w:val="005A2317"/>
    <w:rsid w:val="005A6218"/>
    <w:rsid w:val="005B2DFE"/>
    <w:rsid w:val="005B7856"/>
    <w:rsid w:val="005C28E1"/>
    <w:rsid w:val="005C2BB1"/>
    <w:rsid w:val="005C4203"/>
    <w:rsid w:val="005C5B39"/>
    <w:rsid w:val="005D1390"/>
    <w:rsid w:val="005D3265"/>
    <w:rsid w:val="005D705F"/>
    <w:rsid w:val="005E126B"/>
    <w:rsid w:val="005E752D"/>
    <w:rsid w:val="005F0B4F"/>
    <w:rsid w:val="005F409D"/>
    <w:rsid w:val="005F4156"/>
    <w:rsid w:val="00602405"/>
    <w:rsid w:val="006031C3"/>
    <w:rsid w:val="00603FF0"/>
    <w:rsid w:val="00604BD9"/>
    <w:rsid w:val="00610A39"/>
    <w:rsid w:val="00611EFA"/>
    <w:rsid w:val="00613CA1"/>
    <w:rsid w:val="006149A7"/>
    <w:rsid w:val="00622B75"/>
    <w:rsid w:val="00625C1A"/>
    <w:rsid w:val="00630A0F"/>
    <w:rsid w:val="00635121"/>
    <w:rsid w:val="0063773C"/>
    <w:rsid w:val="006413E6"/>
    <w:rsid w:val="00641B79"/>
    <w:rsid w:val="00644DD8"/>
    <w:rsid w:val="00650658"/>
    <w:rsid w:val="006550EC"/>
    <w:rsid w:val="006554DD"/>
    <w:rsid w:val="006560E4"/>
    <w:rsid w:val="0065615B"/>
    <w:rsid w:val="006600D3"/>
    <w:rsid w:val="00661B82"/>
    <w:rsid w:val="006630E0"/>
    <w:rsid w:val="00665672"/>
    <w:rsid w:val="00665F18"/>
    <w:rsid w:val="00672B74"/>
    <w:rsid w:val="006736D2"/>
    <w:rsid w:val="00675B82"/>
    <w:rsid w:val="00682E73"/>
    <w:rsid w:val="00684EFB"/>
    <w:rsid w:val="00686547"/>
    <w:rsid w:val="00690E00"/>
    <w:rsid w:val="00691CDB"/>
    <w:rsid w:val="006972A9"/>
    <w:rsid w:val="00697B38"/>
    <w:rsid w:val="006A3598"/>
    <w:rsid w:val="006A3A84"/>
    <w:rsid w:val="006A3DC6"/>
    <w:rsid w:val="006A5149"/>
    <w:rsid w:val="006B153A"/>
    <w:rsid w:val="006B315F"/>
    <w:rsid w:val="006C376B"/>
    <w:rsid w:val="006C5BA4"/>
    <w:rsid w:val="006D2E7D"/>
    <w:rsid w:val="006D516D"/>
    <w:rsid w:val="006E05A4"/>
    <w:rsid w:val="006E060D"/>
    <w:rsid w:val="006E2319"/>
    <w:rsid w:val="006E2D1E"/>
    <w:rsid w:val="006E4BA8"/>
    <w:rsid w:val="006F16EC"/>
    <w:rsid w:val="006F2C30"/>
    <w:rsid w:val="0070084D"/>
    <w:rsid w:val="00705164"/>
    <w:rsid w:val="00711FAC"/>
    <w:rsid w:val="00722269"/>
    <w:rsid w:val="00727DBE"/>
    <w:rsid w:val="007342B7"/>
    <w:rsid w:val="00734885"/>
    <w:rsid w:val="00736980"/>
    <w:rsid w:val="00740BBD"/>
    <w:rsid w:val="00751BF1"/>
    <w:rsid w:val="0075275B"/>
    <w:rsid w:val="0075631B"/>
    <w:rsid w:val="0076040D"/>
    <w:rsid w:val="00760873"/>
    <w:rsid w:val="007634BF"/>
    <w:rsid w:val="00771E7F"/>
    <w:rsid w:val="00772058"/>
    <w:rsid w:val="00772EF0"/>
    <w:rsid w:val="00775D72"/>
    <w:rsid w:val="00775DF4"/>
    <w:rsid w:val="0077702E"/>
    <w:rsid w:val="007773EE"/>
    <w:rsid w:val="007801F4"/>
    <w:rsid w:val="00785F4E"/>
    <w:rsid w:val="00786463"/>
    <w:rsid w:val="00786BA6"/>
    <w:rsid w:val="00793B3D"/>
    <w:rsid w:val="00794360"/>
    <w:rsid w:val="00796A4E"/>
    <w:rsid w:val="007A407A"/>
    <w:rsid w:val="007A57E8"/>
    <w:rsid w:val="007B45E6"/>
    <w:rsid w:val="007B5A69"/>
    <w:rsid w:val="007C23D5"/>
    <w:rsid w:val="007D016A"/>
    <w:rsid w:val="007D04BF"/>
    <w:rsid w:val="007D0AF8"/>
    <w:rsid w:val="007D2F6B"/>
    <w:rsid w:val="007D365D"/>
    <w:rsid w:val="007D37D0"/>
    <w:rsid w:val="007E095F"/>
    <w:rsid w:val="007E2107"/>
    <w:rsid w:val="007F3595"/>
    <w:rsid w:val="007F3A7A"/>
    <w:rsid w:val="007F44D9"/>
    <w:rsid w:val="007F73D3"/>
    <w:rsid w:val="008058EC"/>
    <w:rsid w:val="008059CD"/>
    <w:rsid w:val="00807E72"/>
    <w:rsid w:val="0081050F"/>
    <w:rsid w:val="0081454E"/>
    <w:rsid w:val="008150A7"/>
    <w:rsid w:val="008150DF"/>
    <w:rsid w:val="00816441"/>
    <w:rsid w:val="00816571"/>
    <w:rsid w:val="00822AEF"/>
    <w:rsid w:val="0082640B"/>
    <w:rsid w:val="00831503"/>
    <w:rsid w:val="00837764"/>
    <w:rsid w:val="00840CF8"/>
    <w:rsid w:val="00841497"/>
    <w:rsid w:val="00846D73"/>
    <w:rsid w:val="00846F0D"/>
    <w:rsid w:val="00850C69"/>
    <w:rsid w:val="008510D1"/>
    <w:rsid w:val="00853A00"/>
    <w:rsid w:val="00855AEE"/>
    <w:rsid w:val="00855EC9"/>
    <w:rsid w:val="0086006A"/>
    <w:rsid w:val="00862DCA"/>
    <w:rsid w:val="0086366B"/>
    <w:rsid w:val="00867577"/>
    <w:rsid w:val="0087457D"/>
    <w:rsid w:val="00884CEA"/>
    <w:rsid w:val="008852E7"/>
    <w:rsid w:val="00886906"/>
    <w:rsid w:val="00887407"/>
    <w:rsid w:val="00887AE9"/>
    <w:rsid w:val="00894979"/>
    <w:rsid w:val="008954A6"/>
    <w:rsid w:val="008A0539"/>
    <w:rsid w:val="008A70D5"/>
    <w:rsid w:val="008B05D3"/>
    <w:rsid w:val="008B4EF9"/>
    <w:rsid w:val="008B6026"/>
    <w:rsid w:val="008C3360"/>
    <w:rsid w:val="008C58AC"/>
    <w:rsid w:val="008C58D0"/>
    <w:rsid w:val="008C7195"/>
    <w:rsid w:val="008C747C"/>
    <w:rsid w:val="008D1FA3"/>
    <w:rsid w:val="008D29C2"/>
    <w:rsid w:val="00904858"/>
    <w:rsid w:val="009317EB"/>
    <w:rsid w:val="00932E12"/>
    <w:rsid w:val="00936852"/>
    <w:rsid w:val="00940341"/>
    <w:rsid w:val="009405FE"/>
    <w:rsid w:val="00940C9D"/>
    <w:rsid w:val="00950710"/>
    <w:rsid w:val="009512BE"/>
    <w:rsid w:val="00951992"/>
    <w:rsid w:val="0095289A"/>
    <w:rsid w:val="00956B99"/>
    <w:rsid w:val="009603C3"/>
    <w:rsid w:val="00963F97"/>
    <w:rsid w:val="0096728B"/>
    <w:rsid w:val="0097334A"/>
    <w:rsid w:val="0097604D"/>
    <w:rsid w:val="009824B9"/>
    <w:rsid w:val="00982A2B"/>
    <w:rsid w:val="00987B77"/>
    <w:rsid w:val="00992C8E"/>
    <w:rsid w:val="00993F71"/>
    <w:rsid w:val="0099454C"/>
    <w:rsid w:val="00995279"/>
    <w:rsid w:val="009A5290"/>
    <w:rsid w:val="009B1132"/>
    <w:rsid w:val="009C10EE"/>
    <w:rsid w:val="009C2EC7"/>
    <w:rsid w:val="009C60E7"/>
    <w:rsid w:val="009D4FF6"/>
    <w:rsid w:val="009E1615"/>
    <w:rsid w:val="009E5385"/>
    <w:rsid w:val="009E5BF2"/>
    <w:rsid w:val="009F4A9E"/>
    <w:rsid w:val="00A01EFE"/>
    <w:rsid w:val="00A02278"/>
    <w:rsid w:val="00A06FCD"/>
    <w:rsid w:val="00A10CBB"/>
    <w:rsid w:val="00A1616C"/>
    <w:rsid w:val="00A16DB1"/>
    <w:rsid w:val="00A17B1D"/>
    <w:rsid w:val="00A2114F"/>
    <w:rsid w:val="00A23E46"/>
    <w:rsid w:val="00A2523F"/>
    <w:rsid w:val="00A35380"/>
    <w:rsid w:val="00A3540A"/>
    <w:rsid w:val="00A36767"/>
    <w:rsid w:val="00A44DB1"/>
    <w:rsid w:val="00A71D8E"/>
    <w:rsid w:val="00A75641"/>
    <w:rsid w:val="00A81C2F"/>
    <w:rsid w:val="00A93B62"/>
    <w:rsid w:val="00A973C5"/>
    <w:rsid w:val="00AA0BF0"/>
    <w:rsid w:val="00AA15CB"/>
    <w:rsid w:val="00AA6ED3"/>
    <w:rsid w:val="00AB0FB9"/>
    <w:rsid w:val="00AB1DB8"/>
    <w:rsid w:val="00AB4BF6"/>
    <w:rsid w:val="00AB4CAA"/>
    <w:rsid w:val="00AC1A47"/>
    <w:rsid w:val="00AC76F7"/>
    <w:rsid w:val="00AD0B04"/>
    <w:rsid w:val="00AD52F6"/>
    <w:rsid w:val="00AE01A8"/>
    <w:rsid w:val="00AE3B87"/>
    <w:rsid w:val="00AE463A"/>
    <w:rsid w:val="00AE585F"/>
    <w:rsid w:val="00B01F7A"/>
    <w:rsid w:val="00B03C1D"/>
    <w:rsid w:val="00B13369"/>
    <w:rsid w:val="00B1421A"/>
    <w:rsid w:val="00B158BA"/>
    <w:rsid w:val="00B177F9"/>
    <w:rsid w:val="00B21186"/>
    <w:rsid w:val="00B22076"/>
    <w:rsid w:val="00B224FE"/>
    <w:rsid w:val="00B25F92"/>
    <w:rsid w:val="00B30625"/>
    <w:rsid w:val="00B34686"/>
    <w:rsid w:val="00B420AE"/>
    <w:rsid w:val="00B50A7E"/>
    <w:rsid w:val="00B5123C"/>
    <w:rsid w:val="00B560CD"/>
    <w:rsid w:val="00B57B37"/>
    <w:rsid w:val="00B65AEB"/>
    <w:rsid w:val="00B7614B"/>
    <w:rsid w:val="00B76DFA"/>
    <w:rsid w:val="00B9204D"/>
    <w:rsid w:val="00BA20BD"/>
    <w:rsid w:val="00BA759D"/>
    <w:rsid w:val="00BB1080"/>
    <w:rsid w:val="00BB2C35"/>
    <w:rsid w:val="00BB31C4"/>
    <w:rsid w:val="00BD1A94"/>
    <w:rsid w:val="00BD1B1F"/>
    <w:rsid w:val="00BD3600"/>
    <w:rsid w:val="00BE063C"/>
    <w:rsid w:val="00BE36D1"/>
    <w:rsid w:val="00BE4631"/>
    <w:rsid w:val="00C03773"/>
    <w:rsid w:val="00C060AE"/>
    <w:rsid w:val="00C07FBD"/>
    <w:rsid w:val="00C11F69"/>
    <w:rsid w:val="00C12E89"/>
    <w:rsid w:val="00C16536"/>
    <w:rsid w:val="00C16F59"/>
    <w:rsid w:val="00C20149"/>
    <w:rsid w:val="00C2139A"/>
    <w:rsid w:val="00C31DCB"/>
    <w:rsid w:val="00C3377D"/>
    <w:rsid w:val="00C33ADF"/>
    <w:rsid w:val="00C3746C"/>
    <w:rsid w:val="00C41BBE"/>
    <w:rsid w:val="00C42110"/>
    <w:rsid w:val="00C43408"/>
    <w:rsid w:val="00C44794"/>
    <w:rsid w:val="00C47A0E"/>
    <w:rsid w:val="00C47EE1"/>
    <w:rsid w:val="00C556A3"/>
    <w:rsid w:val="00C56F7E"/>
    <w:rsid w:val="00C601E4"/>
    <w:rsid w:val="00C64371"/>
    <w:rsid w:val="00C6731C"/>
    <w:rsid w:val="00C71320"/>
    <w:rsid w:val="00C778E9"/>
    <w:rsid w:val="00C82D02"/>
    <w:rsid w:val="00C84CE0"/>
    <w:rsid w:val="00C8795F"/>
    <w:rsid w:val="00C93A47"/>
    <w:rsid w:val="00CA014E"/>
    <w:rsid w:val="00CA2A7F"/>
    <w:rsid w:val="00CA2C48"/>
    <w:rsid w:val="00CA2DD6"/>
    <w:rsid w:val="00CA6199"/>
    <w:rsid w:val="00CA7606"/>
    <w:rsid w:val="00CB0134"/>
    <w:rsid w:val="00CB191A"/>
    <w:rsid w:val="00CB2F86"/>
    <w:rsid w:val="00CB4986"/>
    <w:rsid w:val="00CB5B98"/>
    <w:rsid w:val="00CB6F88"/>
    <w:rsid w:val="00CE0402"/>
    <w:rsid w:val="00CE2720"/>
    <w:rsid w:val="00CE3D3F"/>
    <w:rsid w:val="00CE5856"/>
    <w:rsid w:val="00CF097F"/>
    <w:rsid w:val="00CF128E"/>
    <w:rsid w:val="00CF58B8"/>
    <w:rsid w:val="00D03205"/>
    <w:rsid w:val="00D131E5"/>
    <w:rsid w:val="00D136B3"/>
    <w:rsid w:val="00D175A4"/>
    <w:rsid w:val="00D1767F"/>
    <w:rsid w:val="00D265C9"/>
    <w:rsid w:val="00D27318"/>
    <w:rsid w:val="00D31408"/>
    <w:rsid w:val="00D3593C"/>
    <w:rsid w:val="00D35E69"/>
    <w:rsid w:val="00D37A7E"/>
    <w:rsid w:val="00D408A2"/>
    <w:rsid w:val="00D51CB9"/>
    <w:rsid w:val="00D648AF"/>
    <w:rsid w:val="00D66A74"/>
    <w:rsid w:val="00D740F4"/>
    <w:rsid w:val="00D75869"/>
    <w:rsid w:val="00D80BAA"/>
    <w:rsid w:val="00D86C30"/>
    <w:rsid w:val="00D91465"/>
    <w:rsid w:val="00D91C3A"/>
    <w:rsid w:val="00D94C66"/>
    <w:rsid w:val="00D95847"/>
    <w:rsid w:val="00DA1AEA"/>
    <w:rsid w:val="00DA4787"/>
    <w:rsid w:val="00DA6E38"/>
    <w:rsid w:val="00DB2999"/>
    <w:rsid w:val="00DB3A1F"/>
    <w:rsid w:val="00DB4325"/>
    <w:rsid w:val="00DB7A74"/>
    <w:rsid w:val="00DC3A47"/>
    <w:rsid w:val="00DC6EAA"/>
    <w:rsid w:val="00DD0117"/>
    <w:rsid w:val="00DD24E1"/>
    <w:rsid w:val="00DD4F27"/>
    <w:rsid w:val="00DD73D0"/>
    <w:rsid w:val="00DD7D61"/>
    <w:rsid w:val="00DD7D7D"/>
    <w:rsid w:val="00DE3BE5"/>
    <w:rsid w:val="00DE5DF6"/>
    <w:rsid w:val="00DF04E5"/>
    <w:rsid w:val="00DF3B93"/>
    <w:rsid w:val="00DF4E9F"/>
    <w:rsid w:val="00DF612A"/>
    <w:rsid w:val="00DF71AE"/>
    <w:rsid w:val="00E0027A"/>
    <w:rsid w:val="00E020C5"/>
    <w:rsid w:val="00E1629F"/>
    <w:rsid w:val="00E168ED"/>
    <w:rsid w:val="00E236EC"/>
    <w:rsid w:val="00E23B77"/>
    <w:rsid w:val="00E25E2A"/>
    <w:rsid w:val="00E26B54"/>
    <w:rsid w:val="00E27406"/>
    <w:rsid w:val="00E33ACD"/>
    <w:rsid w:val="00E56135"/>
    <w:rsid w:val="00E57A5B"/>
    <w:rsid w:val="00E61B36"/>
    <w:rsid w:val="00E65088"/>
    <w:rsid w:val="00E71771"/>
    <w:rsid w:val="00E72BBB"/>
    <w:rsid w:val="00E775CB"/>
    <w:rsid w:val="00E83B5E"/>
    <w:rsid w:val="00E84F98"/>
    <w:rsid w:val="00E92E94"/>
    <w:rsid w:val="00E95B69"/>
    <w:rsid w:val="00E96C1D"/>
    <w:rsid w:val="00EA1856"/>
    <w:rsid w:val="00EA301C"/>
    <w:rsid w:val="00EB6198"/>
    <w:rsid w:val="00EB6C0F"/>
    <w:rsid w:val="00EC00D7"/>
    <w:rsid w:val="00EC0950"/>
    <w:rsid w:val="00EC7404"/>
    <w:rsid w:val="00ED07EA"/>
    <w:rsid w:val="00ED31E8"/>
    <w:rsid w:val="00ED4314"/>
    <w:rsid w:val="00ED4BC9"/>
    <w:rsid w:val="00ED68FB"/>
    <w:rsid w:val="00EE132C"/>
    <w:rsid w:val="00EE1F39"/>
    <w:rsid w:val="00EF1EE8"/>
    <w:rsid w:val="00EF2BAD"/>
    <w:rsid w:val="00EF6C18"/>
    <w:rsid w:val="00EF7E60"/>
    <w:rsid w:val="00F006DB"/>
    <w:rsid w:val="00F008F6"/>
    <w:rsid w:val="00F02F6E"/>
    <w:rsid w:val="00F0755D"/>
    <w:rsid w:val="00F13915"/>
    <w:rsid w:val="00F142C2"/>
    <w:rsid w:val="00F1556D"/>
    <w:rsid w:val="00F22D3F"/>
    <w:rsid w:val="00F25B09"/>
    <w:rsid w:val="00F27EDD"/>
    <w:rsid w:val="00F3009D"/>
    <w:rsid w:val="00F30D48"/>
    <w:rsid w:val="00F31F96"/>
    <w:rsid w:val="00F3249C"/>
    <w:rsid w:val="00F35FA8"/>
    <w:rsid w:val="00F36B6B"/>
    <w:rsid w:val="00F40B16"/>
    <w:rsid w:val="00F60C18"/>
    <w:rsid w:val="00F61091"/>
    <w:rsid w:val="00F6170B"/>
    <w:rsid w:val="00F6483C"/>
    <w:rsid w:val="00F72937"/>
    <w:rsid w:val="00F754F1"/>
    <w:rsid w:val="00F75655"/>
    <w:rsid w:val="00F75FD5"/>
    <w:rsid w:val="00F85385"/>
    <w:rsid w:val="00F86304"/>
    <w:rsid w:val="00F87D8B"/>
    <w:rsid w:val="00F97F69"/>
    <w:rsid w:val="00FA3ABD"/>
    <w:rsid w:val="00FA6400"/>
    <w:rsid w:val="00FA650B"/>
    <w:rsid w:val="00FB19F6"/>
    <w:rsid w:val="00FB40D6"/>
    <w:rsid w:val="00FB4BCA"/>
    <w:rsid w:val="00FB5EFB"/>
    <w:rsid w:val="00FC39D2"/>
    <w:rsid w:val="00FC7809"/>
    <w:rsid w:val="00FD6EBA"/>
    <w:rsid w:val="00FD7159"/>
    <w:rsid w:val="00FE3C6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AD3"/>
  </w:style>
  <w:style w:type="paragraph" w:styleId="1">
    <w:name w:val="heading 1"/>
    <w:basedOn w:val="a"/>
    <w:next w:val="a"/>
    <w:link w:val="10"/>
    <w:uiPriority w:val="9"/>
    <w:qFormat/>
    <w:rsid w:val="00740BB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iPriority w:val="99"/>
    <w:unhideWhenUsed/>
    <w:rsid w:val="00B9204D"/>
    <w:pPr>
      <w:tabs>
        <w:tab w:val="center" w:pos="4252"/>
        <w:tab w:val="right" w:pos="8504"/>
      </w:tabs>
      <w:snapToGrid w:val="0"/>
    </w:pPr>
  </w:style>
  <w:style w:type="character" w:customStyle="1" w:styleId="a9">
    <w:name w:val="フッター (文字)"/>
    <w:basedOn w:val="a0"/>
    <w:link w:val="a8"/>
    <w:uiPriority w:val="99"/>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FB19F6"/>
    <w:pPr>
      <w:spacing w:line="240" w:lineRule="auto"/>
    </w:pPr>
  </w:style>
  <w:style w:type="paragraph" w:styleId="af7">
    <w:name w:val="No Spacing"/>
    <w:uiPriority w:val="1"/>
    <w:qFormat/>
    <w:rsid w:val="00F60C18"/>
    <w:pPr>
      <w:spacing w:line="240" w:lineRule="auto"/>
    </w:pPr>
  </w:style>
  <w:style w:type="character" w:customStyle="1" w:styleId="11">
    <w:name w:val="未解決のメンション1"/>
    <w:basedOn w:val="a0"/>
    <w:uiPriority w:val="99"/>
    <w:semiHidden/>
    <w:unhideWhenUsed/>
    <w:rsid w:val="0086006A"/>
    <w:rPr>
      <w:color w:val="605E5C"/>
      <w:shd w:val="clear" w:color="auto" w:fill="E1DFDD"/>
    </w:rPr>
  </w:style>
  <w:style w:type="character" w:styleId="af8">
    <w:name w:val="FollowedHyperlink"/>
    <w:basedOn w:val="a0"/>
    <w:uiPriority w:val="99"/>
    <w:semiHidden/>
    <w:unhideWhenUsed/>
    <w:rsid w:val="00090784"/>
    <w:rPr>
      <w:color w:val="800080" w:themeColor="followedHyperlink"/>
      <w:u w:val="single"/>
    </w:rPr>
  </w:style>
  <w:style w:type="character" w:customStyle="1" w:styleId="10">
    <w:name w:val="見出し 1 (文字)"/>
    <w:basedOn w:val="a0"/>
    <w:link w:val="1"/>
    <w:uiPriority w:val="9"/>
    <w:rsid w:val="00740BB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366952087">
      <w:bodyDiv w:val="1"/>
      <w:marLeft w:val="0"/>
      <w:marRight w:val="0"/>
      <w:marTop w:val="0"/>
      <w:marBottom w:val="0"/>
      <w:divBdr>
        <w:top w:val="none" w:sz="0" w:space="0" w:color="auto"/>
        <w:left w:val="none" w:sz="0" w:space="0" w:color="auto"/>
        <w:bottom w:val="none" w:sz="0" w:space="0" w:color="auto"/>
        <w:right w:val="none" w:sz="0" w:space="0" w:color="auto"/>
      </w:divBdr>
    </w:div>
    <w:div w:id="1689335030">
      <w:bodyDiv w:val="1"/>
      <w:marLeft w:val="0"/>
      <w:marRight w:val="0"/>
      <w:marTop w:val="0"/>
      <w:marBottom w:val="0"/>
      <w:divBdr>
        <w:top w:val="none" w:sz="0" w:space="0" w:color="auto"/>
        <w:left w:val="none" w:sz="0" w:space="0" w:color="auto"/>
        <w:bottom w:val="none" w:sz="0" w:space="0" w:color="auto"/>
        <w:right w:val="none" w:sz="0" w:space="0" w:color="auto"/>
      </w:divBdr>
    </w:div>
    <w:div w:id="206425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EC701-FA1E-4D95-A9C3-B012B0F90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臨床研究 管理センター</cp:lastModifiedBy>
  <cp:revision>12</cp:revision>
  <cp:lastPrinted>2021-05-20T07:26:00Z</cp:lastPrinted>
  <dcterms:created xsi:type="dcterms:W3CDTF">2021-06-09T02:21:00Z</dcterms:created>
  <dcterms:modified xsi:type="dcterms:W3CDTF">2021-06-28T07:52:00Z</dcterms:modified>
</cp:coreProperties>
</file>